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854" w:rsidRPr="009250DD" w:rsidRDefault="0023571A" w:rsidP="00EA2854">
      <w:pPr>
        <w:jc w:val="center"/>
        <w:rPr>
          <w:sz w:val="28"/>
          <w:szCs w:val="34"/>
        </w:rPr>
      </w:pPr>
      <w:r>
        <w:rPr>
          <w:noProof/>
          <w:szCs w:val="34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РОССИЙСКАЯ</w:t>
      </w:r>
      <w:r>
        <w:rPr>
          <w:spacing w:val="40"/>
        </w:rPr>
        <w:t xml:space="preserve"> </w:t>
      </w:r>
      <w:r w:rsidRPr="00C96E82">
        <w:rPr>
          <w:spacing w:val="40"/>
        </w:rPr>
        <w:t>ФЕДЕРАЦИЯ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>РОСТОВСКАЯ ОБЛАСТЬ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C96E82">
        <w:rPr>
          <w:spacing w:val="40"/>
        </w:rPr>
        <w:t xml:space="preserve">МУНИЦИПАЛЬНОЕ ОБРАЗОВАНИЕ </w:t>
      </w:r>
    </w:p>
    <w:p w:rsidR="00EA2854" w:rsidRPr="00C96E82" w:rsidRDefault="00EA2854" w:rsidP="00EA2854">
      <w:pPr>
        <w:pStyle w:val="a4"/>
        <w:jc w:val="center"/>
        <w:rPr>
          <w:spacing w:val="40"/>
        </w:rPr>
      </w:pPr>
      <w:r>
        <w:rPr>
          <w:spacing w:val="40"/>
        </w:rPr>
        <w:t>«СИНЕГОРСКОЕ СЕЛЬСКОЕ ПОСЕЛЕНИЕ»</w:t>
      </w:r>
    </w:p>
    <w:p w:rsidR="00EA2854" w:rsidRDefault="00EA2854" w:rsidP="00EA2854">
      <w:pPr>
        <w:pStyle w:val="a4"/>
        <w:jc w:val="center"/>
        <w:rPr>
          <w:spacing w:val="40"/>
        </w:rPr>
      </w:pPr>
      <w:r w:rsidRPr="00974902">
        <w:rPr>
          <w:spacing w:val="40"/>
        </w:rPr>
        <w:t xml:space="preserve">АДМИНИСТРАЦИЯ </w:t>
      </w:r>
      <w:r>
        <w:rPr>
          <w:spacing w:val="40"/>
        </w:rPr>
        <w:t>СИНЕГОРСКОГО СЕЛЬСКОГО ПОСЕЛЕНИЯ</w:t>
      </w:r>
    </w:p>
    <w:p w:rsidR="00EA2854" w:rsidRDefault="00EA2854" w:rsidP="00EA2854">
      <w:pPr>
        <w:spacing w:before="120"/>
        <w:jc w:val="center"/>
        <w:rPr>
          <w:b/>
        </w:rPr>
      </w:pPr>
      <w:r w:rsidRPr="00D467EA">
        <w:rPr>
          <w:b/>
        </w:rPr>
        <w:t>ПОСТАНОВЛЕНИЕ</w:t>
      </w:r>
    </w:p>
    <w:p w:rsidR="005739A5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00031E">
        <w:rPr>
          <w:sz w:val="28"/>
        </w:rPr>
        <w:t xml:space="preserve">      </w:t>
      </w:r>
      <w:r w:rsidR="00601BC1">
        <w:rPr>
          <w:sz w:val="28"/>
        </w:rPr>
        <w:t>15.04</w:t>
      </w:r>
      <w:r w:rsidR="0000031E">
        <w:rPr>
          <w:sz w:val="28"/>
        </w:rPr>
        <w:t>.202</w:t>
      </w:r>
      <w:r w:rsidR="002867EC">
        <w:rPr>
          <w:sz w:val="28"/>
        </w:rPr>
        <w:t>5</w:t>
      </w:r>
      <w:r w:rsidR="0000031E">
        <w:rPr>
          <w:sz w:val="28"/>
        </w:rPr>
        <w:t xml:space="preserve">        </w:t>
      </w:r>
      <w:r>
        <w:rPr>
          <w:sz w:val="28"/>
        </w:rPr>
        <w:tab/>
        <w:t>№ </w:t>
      </w:r>
      <w:r w:rsidR="00601BC1">
        <w:rPr>
          <w:sz w:val="28"/>
        </w:rPr>
        <w:t>51</w:t>
      </w:r>
    </w:p>
    <w:p w:rsidR="00EA2854" w:rsidRPr="00C96E82" w:rsidRDefault="00EA2854" w:rsidP="00EA2854">
      <w:pPr>
        <w:spacing w:before="120"/>
        <w:jc w:val="center"/>
        <w:rPr>
          <w:sz w:val="28"/>
        </w:rPr>
      </w:pPr>
      <w:r>
        <w:rPr>
          <w:sz w:val="28"/>
        </w:rPr>
        <w:t>п. Синегорский</w:t>
      </w:r>
    </w:p>
    <w:p w:rsidR="00EA2854" w:rsidRPr="00F852E6" w:rsidRDefault="00EA2854" w:rsidP="00EA2854">
      <w:pPr>
        <w:jc w:val="center"/>
        <w:rPr>
          <w:sz w:val="28"/>
          <w:szCs w:val="28"/>
        </w:rPr>
      </w:pP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 w:rsidRPr="00086AA0">
        <w:rPr>
          <w:b/>
          <w:sz w:val="28"/>
          <w:szCs w:val="28"/>
        </w:rPr>
        <w:t xml:space="preserve">Об утверждении отчета о </w:t>
      </w:r>
      <w:r>
        <w:rPr>
          <w:b/>
          <w:sz w:val="28"/>
          <w:szCs w:val="28"/>
        </w:rPr>
        <w:t xml:space="preserve">финансировании и освоении проводимых программных мероприятий </w:t>
      </w:r>
      <w:r w:rsidRPr="00BE4366">
        <w:rPr>
          <w:b/>
          <w:sz w:val="28"/>
          <w:szCs w:val="28"/>
        </w:rPr>
        <w:t>муниципальной программы</w:t>
      </w:r>
    </w:p>
    <w:p w:rsidR="00EA2854" w:rsidRDefault="00EA2854" w:rsidP="00EA2854">
      <w:pPr>
        <w:ind w:right="-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Синегорского сельского поселения</w:t>
      </w:r>
    </w:p>
    <w:p w:rsidR="00C35AB5" w:rsidRPr="00EA2854" w:rsidRDefault="00CC4050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«</w:t>
      </w:r>
      <w:r w:rsidR="00F4114B" w:rsidRPr="00EA2854">
        <w:rPr>
          <w:b/>
          <w:sz w:val="28"/>
          <w:szCs w:val="28"/>
        </w:rPr>
        <w:t xml:space="preserve">Защита населения и территории от </w:t>
      </w:r>
      <w:proofErr w:type="gramStart"/>
      <w:r w:rsidR="00F4114B" w:rsidRPr="00EA2854">
        <w:rPr>
          <w:b/>
          <w:sz w:val="28"/>
          <w:szCs w:val="28"/>
        </w:rPr>
        <w:t>чрезвычайных</w:t>
      </w:r>
      <w:proofErr w:type="gramEnd"/>
    </w:p>
    <w:p w:rsidR="00C35AB5" w:rsidRP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ситуаций, обеспечение пожарной безопасности</w:t>
      </w:r>
    </w:p>
    <w:p w:rsidR="00EA2854" w:rsidRDefault="00F4114B" w:rsidP="00EA2854">
      <w:pPr>
        <w:jc w:val="center"/>
        <w:rPr>
          <w:b/>
          <w:sz w:val="28"/>
          <w:szCs w:val="28"/>
        </w:rPr>
      </w:pPr>
      <w:r w:rsidRPr="00EA2854">
        <w:rPr>
          <w:b/>
          <w:sz w:val="28"/>
          <w:szCs w:val="28"/>
        </w:rPr>
        <w:t>и безопасности людей на водных объектах</w:t>
      </w:r>
      <w:r w:rsidR="00CC4050" w:rsidRPr="00EA2854">
        <w:rPr>
          <w:b/>
          <w:sz w:val="28"/>
          <w:szCs w:val="28"/>
        </w:rPr>
        <w:t>»</w:t>
      </w:r>
      <w:r w:rsidR="00EA2854" w:rsidRPr="00EA2854">
        <w:rPr>
          <w:b/>
          <w:sz w:val="28"/>
          <w:szCs w:val="28"/>
        </w:rPr>
        <w:t xml:space="preserve"> за </w:t>
      </w:r>
      <w:r w:rsidR="004D26EA">
        <w:rPr>
          <w:b/>
          <w:sz w:val="28"/>
          <w:szCs w:val="28"/>
        </w:rPr>
        <w:t>202</w:t>
      </w:r>
      <w:r w:rsidR="002867EC">
        <w:rPr>
          <w:b/>
          <w:sz w:val="28"/>
          <w:szCs w:val="28"/>
        </w:rPr>
        <w:t>4</w:t>
      </w:r>
      <w:r w:rsidR="00EA2854" w:rsidRPr="00EA2854">
        <w:rPr>
          <w:b/>
          <w:sz w:val="28"/>
          <w:szCs w:val="28"/>
        </w:rPr>
        <w:t xml:space="preserve"> год</w:t>
      </w:r>
    </w:p>
    <w:p w:rsidR="002867EC" w:rsidRPr="00EA2854" w:rsidRDefault="002867EC" w:rsidP="00EA2854">
      <w:pPr>
        <w:jc w:val="center"/>
        <w:rPr>
          <w:b/>
          <w:sz w:val="28"/>
          <w:szCs w:val="28"/>
        </w:rPr>
      </w:pPr>
    </w:p>
    <w:p w:rsidR="002867EC" w:rsidRPr="00F852E6" w:rsidRDefault="002867EC" w:rsidP="002867EC">
      <w:pPr>
        <w:ind w:firstLine="709"/>
        <w:jc w:val="both"/>
        <w:rPr>
          <w:sz w:val="28"/>
          <w:szCs w:val="28"/>
        </w:rPr>
      </w:pPr>
      <w:r w:rsidRPr="00F852E6">
        <w:rPr>
          <w:sz w:val="28"/>
          <w:szCs w:val="28"/>
        </w:rPr>
        <w:t xml:space="preserve">В соответствии с постановлением Администрации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 от </w:t>
      </w:r>
      <w:r w:rsidRPr="00071E3B">
        <w:rPr>
          <w:sz w:val="28"/>
          <w:szCs w:val="28"/>
        </w:rPr>
        <w:t>22</w:t>
      </w:r>
      <w:r>
        <w:rPr>
          <w:sz w:val="28"/>
          <w:szCs w:val="28"/>
        </w:rPr>
        <w:t>.0</w:t>
      </w:r>
      <w:r w:rsidRPr="00071E3B">
        <w:rPr>
          <w:sz w:val="28"/>
          <w:szCs w:val="28"/>
        </w:rPr>
        <w:t>7</w:t>
      </w:r>
      <w:r>
        <w:rPr>
          <w:sz w:val="28"/>
          <w:szCs w:val="28"/>
        </w:rPr>
        <w:t>.202</w:t>
      </w:r>
      <w:r w:rsidRPr="00071E3B">
        <w:rPr>
          <w:sz w:val="28"/>
          <w:szCs w:val="28"/>
        </w:rPr>
        <w:t>4</w:t>
      </w:r>
      <w:r w:rsidRPr="00F852E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071E3B">
        <w:rPr>
          <w:sz w:val="28"/>
          <w:szCs w:val="28"/>
        </w:rPr>
        <w:t>123</w:t>
      </w:r>
      <w:r w:rsidRPr="00F852E6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поселения», постановлением Администрации </w:t>
      </w:r>
      <w:r>
        <w:rPr>
          <w:sz w:val="28"/>
          <w:szCs w:val="28"/>
        </w:rPr>
        <w:t>Синегорского сельского поселения от 24.07.2024</w:t>
      </w:r>
      <w:r w:rsidRPr="00F852E6">
        <w:rPr>
          <w:sz w:val="28"/>
          <w:szCs w:val="28"/>
        </w:rPr>
        <w:t xml:space="preserve"> № </w:t>
      </w:r>
      <w:r>
        <w:rPr>
          <w:sz w:val="28"/>
          <w:szCs w:val="28"/>
        </w:rPr>
        <w:t>124</w:t>
      </w:r>
      <w:r w:rsidRPr="00F852E6">
        <w:rPr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</w:t>
      </w:r>
      <w:r>
        <w:rPr>
          <w:sz w:val="28"/>
          <w:szCs w:val="28"/>
        </w:rPr>
        <w:t>Синегорского сельского</w:t>
      </w:r>
      <w:r w:rsidRPr="00F852E6">
        <w:rPr>
          <w:sz w:val="28"/>
          <w:szCs w:val="28"/>
        </w:rPr>
        <w:t xml:space="preserve"> поселения»</w:t>
      </w:r>
      <w:r>
        <w:rPr>
          <w:sz w:val="28"/>
          <w:szCs w:val="28"/>
        </w:rPr>
        <w:t xml:space="preserve"> </w:t>
      </w:r>
      <w:r w:rsidRPr="00730A02">
        <w:rPr>
          <w:sz w:val="28"/>
          <w:szCs w:val="28"/>
        </w:rPr>
        <w:t>Администрация Синегорского сельского поселения</w:t>
      </w:r>
      <w:r>
        <w:rPr>
          <w:b/>
          <w:sz w:val="28"/>
          <w:szCs w:val="28"/>
        </w:rPr>
        <w:t xml:space="preserve"> </w:t>
      </w:r>
      <w:r w:rsidRPr="00730A02">
        <w:rPr>
          <w:b/>
          <w:spacing w:val="20"/>
          <w:sz w:val="28"/>
          <w:szCs w:val="28"/>
        </w:rPr>
        <w:t>постановляет</w:t>
      </w:r>
      <w:r w:rsidRPr="00730A02">
        <w:rPr>
          <w:b/>
          <w:sz w:val="28"/>
          <w:szCs w:val="28"/>
        </w:rPr>
        <w:t>:</w:t>
      </w:r>
    </w:p>
    <w:p w:rsidR="00CC4050" w:rsidRPr="006F6AC0" w:rsidRDefault="00CC4050" w:rsidP="00CC4050">
      <w:pPr>
        <w:jc w:val="center"/>
        <w:rPr>
          <w:sz w:val="28"/>
          <w:szCs w:val="28"/>
        </w:rPr>
      </w:pP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отчет о финансировании и освоении проводимых программных мероприятий по муниципальной программе </w:t>
      </w:r>
      <w:r w:rsidR="0032642E">
        <w:rPr>
          <w:sz w:val="28"/>
          <w:szCs w:val="28"/>
        </w:rPr>
        <w:t>Синегорского сельского</w:t>
      </w:r>
      <w:r>
        <w:rPr>
          <w:sz w:val="28"/>
          <w:szCs w:val="28"/>
        </w:rPr>
        <w:t xml:space="preserve"> поселения </w:t>
      </w:r>
      <w:r w:rsidRPr="00B1294C">
        <w:rPr>
          <w:sz w:val="28"/>
          <w:szCs w:val="28"/>
        </w:rPr>
        <w:t>«</w:t>
      </w:r>
      <w:r w:rsidR="00F4114B">
        <w:rPr>
          <w:sz w:val="28"/>
          <w:szCs w:val="28"/>
        </w:rPr>
        <w:t>Защита населения и территории от чрезвычайной ситуации, обеспечение пожарной безопасности и безопасности людей на водных объектах</w:t>
      </w:r>
      <w:r w:rsidR="005B3FCC">
        <w:rPr>
          <w:sz w:val="28"/>
          <w:szCs w:val="28"/>
        </w:rPr>
        <w:t xml:space="preserve">» за </w:t>
      </w:r>
      <w:r w:rsidR="004D26EA">
        <w:rPr>
          <w:sz w:val="28"/>
          <w:szCs w:val="28"/>
        </w:rPr>
        <w:t>202</w:t>
      </w:r>
      <w:r w:rsidR="002867EC">
        <w:rPr>
          <w:sz w:val="28"/>
          <w:szCs w:val="28"/>
        </w:rPr>
        <w:t>4</w:t>
      </w:r>
      <w:r>
        <w:rPr>
          <w:sz w:val="28"/>
          <w:szCs w:val="28"/>
        </w:rPr>
        <w:t xml:space="preserve"> год согласно приложению к настоящему постановлению.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A2854" w:rsidRPr="00C40427">
        <w:rPr>
          <w:sz w:val="28"/>
          <w:szCs w:val="28"/>
        </w:rPr>
        <w:t>Настоящее постановление вступает в силу после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CC4050" w:rsidRDefault="00CC4050" w:rsidP="00CC4050">
      <w:pPr>
        <w:tabs>
          <w:tab w:val="left" w:pos="3660"/>
          <w:tab w:val="center" w:pos="5598"/>
        </w:tabs>
        <w:ind w:firstLine="709"/>
        <w:jc w:val="both"/>
        <w:rPr>
          <w:sz w:val="28"/>
          <w:szCs w:val="28"/>
        </w:rPr>
      </w:pPr>
    </w:p>
    <w:p w:rsidR="00CC4050" w:rsidRDefault="00CC4050" w:rsidP="00CC4050">
      <w:pPr>
        <w:ind w:firstLine="709"/>
        <w:rPr>
          <w:sz w:val="28"/>
          <w:szCs w:val="28"/>
        </w:rPr>
      </w:pP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 Синегорского</w:t>
      </w:r>
    </w:p>
    <w:p w:rsidR="005B3FCC" w:rsidRDefault="005B3FCC" w:rsidP="005B3FCC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</w:t>
      </w:r>
      <w:r w:rsidR="0050344F">
        <w:rPr>
          <w:rFonts w:ascii="Times New Roman" w:hAnsi="Times New Roman" w:cs="Times New Roman"/>
          <w:sz w:val="28"/>
          <w:szCs w:val="28"/>
        </w:rPr>
        <w:t>А.В. Гвозденко</w:t>
      </w:r>
    </w:p>
    <w:p w:rsidR="0000031E" w:rsidRDefault="00601BC1" w:rsidP="0000031E">
      <w:pPr>
        <w:rPr>
          <w:sz w:val="28"/>
          <w:szCs w:val="28"/>
        </w:rPr>
      </w:pPr>
      <w:r>
        <w:rPr>
          <w:sz w:val="28"/>
          <w:szCs w:val="28"/>
        </w:rPr>
        <w:t>Верно</w:t>
      </w:r>
      <w:r w:rsidR="0000031E">
        <w:rPr>
          <w:sz w:val="28"/>
          <w:szCs w:val="28"/>
        </w:rPr>
        <w:t>:</w:t>
      </w:r>
    </w:p>
    <w:p w:rsidR="0000031E" w:rsidRDefault="00601BC1" w:rsidP="0000031E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r w:rsidR="0000031E">
        <w:rPr>
          <w:sz w:val="28"/>
          <w:szCs w:val="28"/>
        </w:rPr>
        <w:t xml:space="preserve"> сектором </w:t>
      </w:r>
      <w:proofErr w:type="gramStart"/>
      <w:r w:rsidR="0000031E">
        <w:rPr>
          <w:sz w:val="28"/>
          <w:szCs w:val="28"/>
        </w:rPr>
        <w:t>по</w:t>
      </w:r>
      <w:proofErr w:type="gramEnd"/>
      <w:r w:rsidR="0000031E">
        <w:rPr>
          <w:sz w:val="28"/>
          <w:szCs w:val="28"/>
        </w:rPr>
        <w:t xml:space="preserve"> общим и </w:t>
      </w:r>
    </w:p>
    <w:p w:rsidR="0000031E" w:rsidRDefault="0000031E" w:rsidP="0000031E">
      <w:pPr>
        <w:rPr>
          <w:sz w:val="28"/>
          <w:szCs w:val="28"/>
        </w:rPr>
      </w:pPr>
      <w:r>
        <w:rPr>
          <w:sz w:val="28"/>
          <w:szCs w:val="28"/>
        </w:rPr>
        <w:t>земельно-правовым вопросам                                                      С.П. Беседина</w:t>
      </w:r>
    </w:p>
    <w:p w:rsidR="00CC4050" w:rsidRPr="0032642E" w:rsidRDefault="00CC4050" w:rsidP="00783F99">
      <w:pPr>
        <w:rPr>
          <w:sz w:val="28"/>
          <w:szCs w:val="28"/>
        </w:rPr>
        <w:sectPr w:rsidR="00CC4050" w:rsidRPr="0032642E" w:rsidSect="005B3FCC">
          <w:pgSz w:w="11906" w:h="16838"/>
          <w:pgMar w:top="426" w:right="851" w:bottom="284" w:left="1276" w:header="709" w:footer="709" w:gutter="0"/>
          <w:cols w:space="708"/>
          <w:docGrid w:linePitch="360"/>
        </w:sectPr>
      </w:pPr>
      <w:r w:rsidRPr="00570A0F">
        <w:rPr>
          <w:sz w:val="28"/>
          <w:szCs w:val="28"/>
        </w:rPr>
        <w:t xml:space="preserve"> </w:t>
      </w:r>
    </w:p>
    <w:p w:rsidR="00CC4050" w:rsidRPr="00314822" w:rsidRDefault="00CC4050" w:rsidP="00CC4050">
      <w:pPr>
        <w:spacing w:line="230" w:lineRule="auto"/>
        <w:jc w:val="center"/>
      </w:pPr>
      <w:r w:rsidRPr="00314822">
        <w:lastRenderedPageBreak/>
        <w:t>ОТЧЕТ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о реализации</w:t>
      </w:r>
      <w:r w:rsidR="007C3882" w:rsidRPr="00314822">
        <w:t xml:space="preserve"> муниципа</w:t>
      </w:r>
      <w:r w:rsidR="005B3FCC">
        <w:t xml:space="preserve">льной программы за </w:t>
      </w:r>
      <w:r w:rsidR="004D26EA">
        <w:t>2023</w:t>
      </w:r>
      <w:r w:rsidRPr="00314822">
        <w:t xml:space="preserve"> год (за весь период реализации программы) </w:t>
      </w:r>
    </w:p>
    <w:p w:rsidR="00F4114B" w:rsidRPr="00314822" w:rsidRDefault="00CC4050" w:rsidP="00CC4050">
      <w:pPr>
        <w:spacing w:line="221" w:lineRule="auto"/>
        <w:jc w:val="center"/>
        <w:rPr>
          <w:u w:val="single"/>
        </w:rPr>
      </w:pPr>
      <w:r w:rsidRPr="00314822">
        <w:t xml:space="preserve"> </w:t>
      </w:r>
      <w:r w:rsidRPr="00314822">
        <w:rPr>
          <w:u w:val="single"/>
        </w:rPr>
        <w:t>«</w:t>
      </w:r>
      <w:r w:rsidR="00F4114B" w:rsidRPr="00314822">
        <w:rPr>
          <w:u w:val="single"/>
        </w:rPr>
        <w:t xml:space="preserve">Защита населения и территории от чрезвычайных ситуаций, обеспечение пожарной безопасности </w:t>
      </w:r>
    </w:p>
    <w:p w:rsidR="00CC4050" w:rsidRPr="00314822" w:rsidRDefault="00F4114B" w:rsidP="00CC4050">
      <w:pPr>
        <w:spacing w:line="221" w:lineRule="auto"/>
        <w:jc w:val="center"/>
        <w:rPr>
          <w:u w:val="single"/>
        </w:rPr>
      </w:pPr>
      <w:r w:rsidRPr="00314822">
        <w:rPr>
          <w:u w:val="single"/>
        </w:rPr>
        <w:t>и безопасности людей на водных объектах</w:t>
      </w:r>
      <w:r w:rsidR="00CC4050" w:rsidRPr="00314822">
        <w:rPr>
          <w:u w:val="single"/>
        </w:rPr>
        <w:t>»</w:t>
      </w:r>
    </w:p>
    <w:p w:rsidR="00CC4050" w:rsidRPr="00314822" w:rsidRDefault="00CC4050" w:rsidP="00CC4050">
      <w:pPr>
        <w:spacing w:line="221" w:lineRule="auto"/>
        <w:jc w:val="center"/>
      </w:pPr>
      <w:r w:rsidRPr="00314822">
        <w:t>(наименование муниципальной  программы)</w:t>
      </w:r>
    </w:p>
    <w:p w:rsidR="00CC4050" w:rsidRPr="003052A5" w:rsidRDefault="00CC4050" w:rsidP="00CC4050">
      <w:pPr>
        <w:widowControl w:val="0"/>
        <w:shd w:val="clear" w:color="auto" w:fill="FFFFFF"/>
        <w:autoSpaceDE w:val="0"/>
        <w:autoSpaceDN w:val="0"/>
        <w:adjustRightInd w:val="0"/>
        <w:jc w:val="center"/>
      </w:pPr>
      <w:r w:rsidRPr="003052A5">
        <w:t>Сведения о достижении значений показателей (индикаторов)</w:t>
      </w:r>
    </w:p>
    <w:tbl>
      <w:tblPr>
        <w:tblW w:w="14513" w:type="dxa"/>
        <w:jc w:val="center"/>
        <w:tblCellSpacing w:w="5" w:type="nil"/>
        <w:tblInd w:w="616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23"/>
        <w:gridCol w:w="5966"/>
        <w:gridCol w:w="1417"/>
        <w:gridCol w:w="1418"/>
        <w:gridCol w:w="1134"/>
        <w:gridCol w:w="1417"/>
        <w:gridCol w:w="2338"/>
      </w:tblGrid>
      <w:tr w:rsidR="00CC4050" w:rsidRPr="009D2EF8">
        <w:trPr>
          <w:tblCellSpacing w:w="5" w:type="nil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5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(индикатор)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(наименование)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CC4050" w:rsidRPr="003052A5" w:rsidRDefault="00CC4050" w:rsidP="0000031E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Значения показателей (индикаторов)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муниципальной программы,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подпрограммы муниципальной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программы</w:t>
            </w:r>
          </w:p>
        </w:tc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 xml:space="preserve">Обоснование отклонений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значений показателя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(индикатора) на конец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отчетного года       </w:t>
            </w:r>
            <w:r w:rsidRPr="003052A5">
              <w:rPr>
                <w:rFonts w:ascii="Times New Roman" w:hAnsi="Times New Roman" w:cs="Times New Roman"/>
                <w:sz w:val="20"/>
                <w:szCs w:val="20"/>
              </w:rPr>
              <w:br/>
              <w:t>(при наличии)</w:t>
            </w: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год,</w:t>
            </w:r>
          </w:p>
          <w:p w:rsidR="00EA2854" w:rsidRPr="003052A5" w:rsidRDefault="00EA2854" w:rsidP="004D26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предшествующий </w:t>
            </w:r>
            <w:r w:rsidRPr="003052A5">
              <w:rPr>
                <w:sz w:val="20"/>
                <w:szCs w:val="20"/>
              </w:rPr>
              <w:br/>
              <w:t>отчетному  20</w:t>
            </w:r>
            <w:r w:rsidR="0000031E">
              <w:rPr>
                <w:sz w:val="20"/>
                <w:szCs w:val="20"/>
              </w:rPr>
              <w:t>2</w:t>
            </w:r>
            <w:r w:rsidR="004D26EA">
              <w:rPr>
                <w:sz w:val="20"/>
                <w:szCs w:val="20"/>
              </w:rPr>
              <w:t>2</w:t>
            </w:r>
            <w:hyperlink w:anchor="Par1462" w:history="1">
              <w:r w:rsidRPr="003052A5">
                <w:rPr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отчетный год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54" w:rsidRPr="009D2EF8">
        <w:trPr>
          <w:tblCellSpacing w:w="5" w:type="nil"/>
          <w:jc w:val="center"/>
        </w:trPr>
        <w:tc>
          <w:tcPr>
            <w:tcW w:w="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>план</w:t>
            </w:r>
          </w:p>
          <w:p w:rsidR="00EA2854" w:rsidRPr="003052A5" w:rsidRDefault="004D26EA" w:rsidP="0050344F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52A5">
              <w:rPr>
                <w:sz w:val="20"/>
                <w:szCs w:val="20"/>
              </w:rPr>
              <w:t xml:space="preserve">Факт </w:t>
            </w:r>
          </w:p>
          <w:p w:rsidR="00EA2854" w:rsidRPr="003052A5" w:rsidRDefault="004D26EA" w:rsidP="0050344F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C4050" w:rsidRPr="009D2EF8">
        <w:trPr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9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52A5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CC4050" w:rsidRPr="003052A5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050" w:rsidRPr="003052A5" w:rsidRDefault="00CC4050" w:rsidP="00F4114B">
            <w:pPr>
              <w:spacing w:line="221" w:lineRule="auto"/>
              <w:jc w:val="center"/>
              <w:rPr>
                <w:u w:val="single"/>
              </w:rPr>
            </w:pPr>
            <w:r w:rsidRPr="003052A5">
              <w:t xml:space="preserve">Муниципальная программа          </w:t>
            </w:r>
            <w:r w:rsidRPr="003052A5">
              <w:rPr>
                <w:u w:val="single"/>
              </w:rPr>
              <w:t>«</w:t>
            </w:r>
            <w:r w:rsidR="00F4114B" w:rsidRPr="003052A5">
              <w:rPr>
                <w:u w:val="single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</w:t>
            </w:r>
            <w:r w:rsidRPr="003052A5">
              <w:rPr>
                <w:u w:val="single"/>
              </w:rPr>
              <w:t>»</w:t>
            </w:r>
          </w:p>
        </w:tc>
      </w:tr>
      <w:tr w:rsidR="00EA2854" w:rsidRPr="003052A5">
        <w:trPr>
          <w:trHeight w:val="313"/>
          <w:tblCellSpacing w:w="5" w:type="nil"/>
          <w:jc w:val="center"/>
        </w:trPr>
        <w:tc>
          <w:tcPr>
            <w:tcW w:w="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 </w:t>
            </w:r>
            <w:r w:rsidRPr="003052A5">
              <w:rPr>
                <w:bCs/>
              </w:rPr>
              <w:t xml:space="preserve">Количество обученных специалистов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 действиям при возникновении чрезвычайных ситуаций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1</w:t>
            </w:r>
          </w:p>
        </w:tc>
        <w:tc>
          <w:tcPr>
            <w:tcW w:w="23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 </w:t>
            </w:r>
            <w:r w:rsidRPr="003052A5">
              <w:rPr>
                <w:bCs/>
              </w:rPr>
              <w:t>Доля населения оповещаемого муниципальной системой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процентов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60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both"/>
              <w:rPr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 Доля населения, обеспеченного </w:t>
            </w:r>
            <w:r w:rsidRPr="003052A5">
              <w:rPr>
                <w:kern w:val="2"/>
                <w:lang w:eastAsia="en-US"/>
              </w:rPr>
              <w:t>прикрытием от чрезвычайных ситуаций природного и техногенного характера, пожаров и происшествий на водных объектах;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1 «Пожарная безопасность»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1.1. </w:t>
            </w:r>
            <w:r w:rsidRPr="003052A5">
              <w:rPr>
                <w:bCs/>
              </w:rPr>
              <w:t>Количество обученных и застрахованных добровольных пожарны</w:t>
            </w:r>
            <w:r w:rsidR="0000031E">
              <w:rPr>
                <w:bCs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003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sz w:val="24"/>
                <w:szCs w:val="24"/>
              </w:rPr>
              <w:t>Подпрограмма 2 «Защита населения от чрезвычайных ситуаций»</w:t>
            </w: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2.1. </w:t>
            </w:r>
            <w:r w:rsidRPr="003052A5">
              <w:rPr>
                <w:bCs/>
              </w:rPr>
              <w:t>Количество информации по профилактическим мероприятиям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ind w:left="-55" w:right="-108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2.2. </w:t>
            </w:r>
            <w:r w:rsidRPr="003052A5">
              <w:rPr>
                <w:bCs/>
              </w:rPr>
              <w:t>Количество закупленных современных образцов средств индивидуальной защиты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jc w:val="center"/>
            </w:pPr>
            <w:r w:rsidRPr="003052A5">
              <w:rPr>
                <w:bCs/>
                <w:kern w:val="2"/>
              </w:rPr>
              <w:t>-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2.3. Количество оповещенного населения </w:t>
            </w:r>
            <w:r w:rsidRPr="003052A5">
              <w:rPr>
                <w:bCs/>
              </w:rPr>
              <w:t>муниципальной системы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E920C0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>тыс.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autoSpaceDE w:val="0"/>
              <w:autoSpaceDN w:val="0"/>
              <w:adjustRightInd w:val="0"/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</w:rPr>
              <w:t>2,2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52A5" w:rsidRPr="003052A5" w:rsidTr="00E920C0">
        <w:trPr>
          <w:tblCellSpacing w:w="5" w:type="nil"/>
          <w:jc w:val="center"/>
        </w:trPr>
        <w:tc>
          <w:tcPr>
            <w:tcW w:w="1451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2A5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/>
                <w:bCs/>
                <w:kern w:val="2"/>
                <w:sz w:val="24"/>
                <w:szCs w:val="24"/>
                <w:lang w:eastAsia="en-US"/>
              </w:rPr>
              <w:t>Подпрограмма 3 «Обеспечение безопасности на воде»</w:t>
            </w:r>
          </w:p>
        </w:tc>
      </w:tr>
      <w:tr w:rsidR="00EA2854" w:rsidRPr="003052A5">
        <w:trPr>
          <w:tblCellSpacing w:w="5" w:type="nil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18643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E920C0">
            <w:pPr>
              <w:autoSpaceDE w:val="0"/>
              <w:autoSpaceDN w:val="0"/>
              <w:adjustRightInd w:val="0"/>
              <w:rPr>
                <w:bCs/>
                <w:kern w:val="2"/>
                <w:lang w:eastAsia="en-US"/>
              </w:rPr>
            </w:pPr>
            <w:r w:rsidRPr="003052A5">
              <w:rPr>
                <w:bCs/>
                <w:kern w:val="2"/>
                <w:lang w:eastAsia="en-US"/>
              </w:rPr>
              <w:t xml:space="preserve">Показатель 3.1. </w:t>
            </w:r>
            <w:r w:rsidRPr="003052A5">
              <w:rPr>
                <w:bCs/>
              </w:rPr>
              <w:t>Количество лекций и бесед, проведенных в общеобразовательных и других учебных заведениях</w:t>
            </w:r>
            <w:r w:rsidRPr="003052A5">
              <w:t xml:space="preserve"> </w:t>
            </w:r>
            <w:r w:rsidRPr="003052A5">
              <w:rPr>
                <w:kern w:val="2"/>
              </w:rPr>
              <w:t xml:space="preserve">Синегорского </w:t>
            </w:r>
            <w:r w:rsidRPr="003052A5">
              <w:rPr>
                <w:bCs/>
              </w:rPr>
              <w:t>сельского      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0F7B78">
            <w:pPr>
              <w:jc w:val="center"/>
              <w:rPr>
                <w:bCs/>
                <w:kern w:val="2"/>
              </w:rPr>
            </w:pPr>
            <w:r w:rsidRPr="003052A5">
              <w:rPr>
                <w:bCs/>
                <w:kern w:val="2"/>
                <w:lang w:eastAsia="en-US"/>
              </w:rPr>
              <w:t>единиц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3052A5" w:rsidP="003052A5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2A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3052A5" w:rsidRDefault="00EA2854" w:rsidP="00186435">
            <w:pPr>
              <w:pStyle w:val="ConsPlusCell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52A5" w:rsidRPr="003052A5" w:rsidRDefault="003052A5" w:rsidP="00EA2854">
      <w:pPr>
        <w:widowControl w:val="0"/>
        <w:autoSpaceDE w:val="0"/>
        <w:autoSpaceDN w:val="0"/>
        <w:adjustRightInd w:val="0"/>
        <w:jc w:val="center"/>
      </w:pP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lastRenderedPageBreak/>
        <w:t>СВЕДЕНИЯ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о выполнении основных мероприятий, приоритетных основных мероприятий, </w:t>
      </w:r>
    </w:p>
    <w:p w:rsidR="00EA2854" w:rsidRPr="00F852E6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852E6">
        <w:rPr>
          <w:sz w:val="28"/>
          <w:szCs w:val="28"/>
        </w:rPr>
        <w:t xml:space="preserve"> а также контрольных событи</w:t>
      </w:r>
      <w:r w:rsidR="005B3FCC">
        <w:rPr>
          <w:sz w:val="28"/>
          <w:szCs w:val="28"/>
        </w:rPr>
        <w:t xml:space="preserve">й муниципальной программы за </w:t>
      </w:r>
      <w:r w:rsidR="004D26EA">
        <w:rPr>
          <w:sz w:val="28"/>
          <w:szCs w:val="28"/>
        </w:rPr>
        <w:t>2023</w:t>
      </w:r>
      <w:r w:rsidRPr="00F852E6">
        <w:rPr>
          <w:sz w:val="28"/>
          <w:szCs w:val="28"/>
        </w:rPr>
        <w:t xml:space="preserve"> г.</w:t>
      </w:r>
    </w:p>
    <w:p w:rsidR="00EA2854" w:rsidRPr="007F5396" w:rsidRDefault="00EA2854" w:rsidP="00EA2854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"/>
        <w:gridCol w:w="2692"/>
        <w:gridCol w:w="2694"/>
        <w:gridCol w:w="1419"/>
        <w:gridCol w:w="1419"/>
        <w:gridCol w:w="1418"/>
        <w:gridCol w:w="1844"/>
        <w:gridCol w:w="1844"/>
        <w:gridCol w:w="1277"/>
      </w:tblGrid>
      <w:tr w:rsidR="00EA2854" w:rsidRPr="00F852E6" w:rsidTr="00E920C0">
        <w:trPr>
          <w:trHeight w:val="552"/>
        </w:trPr>
        <w:tc>
          <w:tcPr>
            <w:tcW w:w="561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F852E6">
              <w:rPr>
                <w:rFonts w:eastAsia="Calibri"/>
                <w:lang w:eastAsia="en-US"/>
              </w:rPr>
              <w:t>п</w:t>
            </w:r>
            <w:proofErr w:type="gramEnd"/>
            <w:r w:rsidRPr="00F852E6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2692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 xml:space="preserve">Номер и наименование </w:t>
            </w:r>
            <w:r w:rsidRPr="00F852E6">
              <w:rPr>
                <w:rFonts w:eastAsia="Calibri"/>
                <w:lang w:eastAsia="en-US"/>
              </w:rPr>
              <w:br/>
            </w:r>
            <w:hyperlink w:anchor="Par1127" w:history="1">
              <w:r w:rsidRPr="00F852E6">
                <w:rPr>
                  <w:rFonts w:eastAsia="Calibri"/>
                  <w:lang w:eastAsia="en-US"/>
                </w:rPr>
                <w:t>&lt;1&gt;</w:t>
              </w:r>
            </w:hyperlink>
          </w:p>
        </w:tc>
        <w:tc>
          <w:tcPr>
            <w:tcW w:w="2694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52E6">
              <w:t xml:space="preserve">Ответственный </w:t>
            </w:r>
            <w:r w:rsidRPr="00F852E6">
              <w:br/>
              <w:t xml:space="preserve"> исполнитель, соисполнитель, участник  </w:t>
            </w:r>
            <w:r w:rsidRPr="00F852E6">
              <w:br/>
              <w:t>(должность/ ФИО)</w:t>
            </w:r>
          </w:p>
        </w:tc>
        <w:tc>
          <w:tcPr>
            <w:tcW w:w="1419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Плановый срок окончания реализации</w:t>
            </w:r>
          </w:p>
        </w:tc>
        <w:tc>
          <w:tcPr>
            <w:tcW w:w="2837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Фактический срок</w:t>
            </w:r>
          </w:p>
        </w:tc>
        <w:tc>
          <w:tcPr>
            <w:tcW w:w="3688" w:type="dxa"/>
            <w:gridSpan w:val="2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Результаты</w:t>
            </w:r>
          </w:p>
        </w:tc>
        <w:tc>
          <w:tcPr>
            <w:tcW w:w="1277" w:type="dxa"/>
            <w:vMerge w:val="restart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Причины не реализации/ реализации не в полном объеме</w:t>
            </w:r>
          </w:p>
        </w:tc>
      </w:tr>
      <w:tr w:rsidR="00EA2854" w:rsidRPr="00F852E6" w:rsidTr="00E920C0">
        <w:tc>
          <w:tcPr>
            <w:tcW w:w="561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694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начала реализации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окончания реализации</w:t>
            </w:r>
          </w:p>
        </w:tc>
        <w:tc>
          <w:tcPr>
            <w:tcW w:w="1844" w:type="dxa"/>
          </w:tcPr>
          <w:p w:rsidR="00EA2854" w:rsidRPr="00F852E6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заплани</w:t>
            </w:r>
            <w:r w:rsidR="00EA2854" w:rsidRPr="00F852E6">
              <w:rPr>
                <w:rFonts w:eastAsia="Calibri"/>
                <w:lang w:eastAsia="en-US"/>
              </w:rPr>
              <w:t>рованные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достигнутые</w:t>
            </w:r>
          </w:p>
        </w:tc>
        <w:tc>
          <w:tcPr>
            <w:tcW w:w="1277" w:type="dxa"/>
            <w:vMerge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692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69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19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18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7</w:t>
            </w:r>
          </w:p>
        </w:tc>
        <w:tc>
          <w:tcPr>
            <w:tcW w:w="1844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8</w:t>
            </w:r>
          </w:p>
        </w:tc>
        <w:tc>
          <w:tcPr>
            <w:tcW w:w="1277" w:type="dxa"/>
          </w:tcPr>
          <w:p w:rsidR="00EA2854" w:rsidRPr="00F852E6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852E6">
              <w:rPr>
                <w:rFonts w:eastAsia="Calibri"/>
                <w:lang w:eastAsia="en-US"/>
              </w:rPr>
              <w:t>9</w:t>
            </w: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F07AEA" w:rsidP="00E920C0">
            <w:pPr>
              <w:jc w:val="center"/>
              <w:rPr>
                <w:bCs/>
                <w:color w:val="000000"/>
              </w:rPr>
            </w:pPr>
            <w:r w:rsidRPr="00125789">
              <w:t>Муниципальная программа         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jc w:val="center"/>
            </w:pPr>
            <w:r w:rsidRPr="00125789">
              <w:t xml:space="preserve">Подпрограмма 1. </w:t>
            </w:r>
          </w:p>
          <w:p w:rsidR="0050344F" w:rsidRPr="00125789" w:rsidRDefault="0050344F" w:rsidP="00E920C0">
            <w:pPr>
              <w:jc w:val="center"/>
              <w:rPr>
                <w:bCs/>
                <w:color w:val="000000"/>
              </w:rPr>
            </w:pPr>
            <w:r w:rsidRPr="00125789">
              <w:t>« Пожарная безопасность»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50344F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50344F" w:rsidRPr="00F852E6" w:rsidTr="00E920C0">
        <w:tc>
          <w:tcPr>
            <w:tcW w:w="561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bCs/>
              </w:rPr>
              <w:t xml:space="preserve">Основное мероприятие 1.1. </w:t>
            </w:r>
            <w:r w:rsidRPr="00125789">
              <w:t>Мероприятия по обеспечению первичных мер пожарной безопасности в границах поселения</w:t>
            </w:r>
          </w:p>
        </w:tc>
        <w:tc>
          <w:tcPr>
            <w:tcW w:w="2694" w:type="dxa"/>
          </w:tcPr>
          <w:p w:rsidR="0050344F" w:rsidRPr="00125789" w:rsidRDefault="0050344F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50344F" w:rsidRDefault="0050344F">
            <w:r w:rsidRPr="009176DD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50344F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50344F" w:rsidRDefault="0050344F">
            <w:r w:rsidRPr="00263347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844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lastRenderedPageBreak/>
              <w:t xml:space="preserve">обеспечение и поддержание высокой готовности сил и средств Синегорского сельского     </w:t>
            </w:r>
            <w:r w:rsidRPr="00125789">
              <w:t xml:space="preserve">  поселения, улучшение оперативных возможностей при тушении пожаров и спасании людей на </w:t>
            </w:r>
            <w:r w:rsidRPr="00125789">
              <w:lastRenderedPageBreak/>
              <w:t>пожарах</w:t>
            </w:r>
          </w:p>
        </w:tc>
        <w:tc>
          <w:tcPr>
            <w:tcW w:w="1277" w:type="dxa"/>
          </w:tcPr>
          <w:p w:rsidR="0050344F" w:rsidRPr="00125789" w:rsidRDefault="0050344F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EA2854" w:rsidRPr="00F852E6" w:rsidTr="00E920C0">
        <w:tc>
          <w:tcPr>
            <w:tcW w:w="561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EA2854" w:rsidRPr="00125789" w:rsidRDefault="00B841B8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2. «Защита населения от чрезвычайных ситуаций»</w:t>
            </w:r>
          </w:p>
        </w:tc>
        <w:tc>
          <w:tcPr>
            <w:tcW w:w="2694" w:type="dxa"/>
          </w:tcPr>
          <w:p w:rsidR="00EA285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4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</w:tcPr>
          <w:p w:rsidR="00EA2854" w:rsidRPr="00125789" w:rsidRDefault="00EA285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E920C0">
        <w:tc>
          <w:tcPr>
            <w:tcW w:w="561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Основное мероприятие 2.1.</w:t>
            </w:r>
            <w:r w:rsidRPr="00125789">
              <w:t xml:space="preserve"> </w:t>
            </w:r>
            <w:r w:rsidRPr="00125789">
              <w:rPr>
                <w:bCs/>
              </w:rPr>
              <w:t xml:space="preserve">Мероприятия по обеспечению первичных мер при защите населения </w:t>
            </w:r>
            <w:proofErr w:type="gramStart"/>
            <w:r w:rsidRPr="00125789">
              <w:rPr>
                <w:bCs/>
              </w:rPr>
              <w:t>при</w:t>
            </w:r>
            <w:proofErr w:type="gramEnd"/>
            <w:r w:rsidRPr="00125789">
              <w:rPr>
                <w:bCs/>
              </w:rPr>
              <w:t xml:space="preserve"> чрезвычайных ситуаций в мирное и военное время</w:t>
            </w:r>
          </w:p>
        </w:tc>
        <w:tc>
          <w:tcPr>
            <w:tcW w:w="2694" w:type="dxa"/>
          </w:tcPr>
          <w:p w:rsidR="0000031E" w:rsidRPr="00125789" w:rsidRDefault="0000031E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844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своевременное информирование населения об угрозе и возникновении чрезвычайных ситуаций, проведение профилактических мероприятий и повышение готовности населения к действиям при возникновении чрезвычайных ситуаций</w:t>
            </w:r>
          </w:p>
        </w:tc>
        <w:tc>
          <w:tcPr>
            <w:tcW w:w="1277" w:type="dxa"/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A20B34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t>Подпрограмма 3. «Обеспечение безопасности на водных объектах»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A20B34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Х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0B34" w:rsidRPr="00125789" w:rsidRDefault="00A20B34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  <w:tr w:rsidR="0000031E" w:rsidRPr="00F852E6" w:rsidTr="00A20B34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213DB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 xml:space="preserve">Основное мероприятие 3.1. </w:t>
            </w:r>
            <w:r w:rsidRPr="00125789">
              <w:rPr>
                <w:bCs/>
              </w:rPr>
              <w:t>Мероприятие по обеспечению безопасности</w:t>
            </w:r>
            <w:r w:rsidRPr="00125789">
              <w:t xml:space="preserve"> на водных объектах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jc w:val="center"/>
            </w:pPr>
            <w:r w:rsidRPr="00125789">
              <w:t>Администрация Синегорского сельского поселения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01.01.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50344F" w:rsidP="00CF3D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125789">
              <w:rPr>
                <w:rFonts w:eastAsia="Calibri"/>
                <w:lang w:eastAsia="en-US"/>
              </w:rPr>
              <w:t>31.12.</w:t>
            </w:r>
            <w:r w:rsidR="004D26EA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both"/>
            </w:pPr>
            <w:r w:rsidRPr="00125789">
              <w:rPr>
                <w:rFonts w:eastAsia="Calibri"/>
              </w:rPr>
              <w:t>обеспечение и поддержание вы</w:t>
            </w:r>
            <w:r w:rsidRPr="00125789">
              <w:rPr>
                <w:rFonts w:eastAsia="Calibri"/>
              </w:rPr>
              <w:softHyphen/>
              <w:t>сокой готовности сил и средств</w:t>
            </w:r>
            <w:r w:rsidRPr="00125789">
              <w:t xml:space="preserve"> Администрации  Синегорского сельского       поселения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125789" w:rsidRDefault="0000031E" w:rsidP="00E920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25789" w:rsidRDefault="00125789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>СВЕДЕНИЯ</w:t>
      </w:r>
    </w:p>
    <w:p w:rsidR="00EA2854" w:rsidRPr="00125789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об использовании бюджетных ассигнований и внебюджетных средств на реализацию </w:t>
      </w:r>
    </w:p>
    <w:p w:rsidR="00EA2854" w:rsidRPr="00125789" w:rsidRDefault="00EA2854" w:rsidP="00125789">
      <w:pPr>
        <w:spacing w:line="221" w:lineRule="auto"/>
        <w:jc w:val="center"/>
        <w:rPr>
          <w:sz w:val="28"/>
          <w:szCs w:val="28"/>
        </w:rPr>
      </w:pPr>
      <w:r w:rsidRPr="00125789">
        <w:rPr>
          <w:sz w:val="28"/>
          <w:szCs w:val="28"/>
        </w:rPr>
        <w:t xml:space="preserve">муниципальной программы </w:t>
      </w:r>
      <w:r w:rsidR="00125789" w:rsidRPr="00125789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</w:t>
      </w:r>
      <w:r w:rsidR="005B3FCC">
        <w:rPr>
          <w:sz w:val="28"/>
          <w:szCs w:val="28"/>
        </w:rPr>
        <w:t xml:space="preserve"> за </w:t>
      </w:r>
      <w:r w:rsidR="004D26EA">
        <w:rPr>
          <w:sz w:val="28"/>
          <w:szCs w:val="28"/>
        </w:rPr>
        <w:t>2023</w:t>
      </w:r>
      <w:r w:rsidRPr="00125789">
        <w:rPr>
          <w:sz w:val="28"/>
          <w:szCs w:val="28"/>
        </w:rPr>
        <w:t xml:space="preserve"> г.</w:t>
      </w:r>
    </w:p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</w:pPr>
    </w:p>
    <w:tbl>
      <w:tblPr>
        <w:tblW w:w="14034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7"/>
        <w:gridCol w:w="1559"/>
      </w:tblGrid>
      <w:tr w:rsidR="00EA2854" w:rsidRPr="0093771B" w:rsidTr="00E920C0">
        <w:trPr>
          <w:trHeight w:val="305"/>
          <w:tblCellSpacing w:w="5" w:type="nil"/>
        </w:trPr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ной программы, подпрограммы, основного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Объем расходов (тыс. рублей), предусмотренных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Фактические 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  <w:t>расходы (тыс. рублей),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93771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&lt;1&gt;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2854" w:rsidRPr="0093771B" w:rsidTr="00E920C0">
        <w:trPr>
          <w:trHeight w:val="117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 xml:space="preserve">ной программой </w:t>
            </w:r>
          </w:p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A2854" w:rsidRPr="0093771B" w:rsidRDefault="00EA2854" w:rsidP="00EA2854">
      <w:pPr>
        <w:widowControl w:val="0"/>
        <w:autoSpaceDE w:val="0"/>
        <w:autoSpaceDN w:val="0"/>
        <w:adjustRightInd w:val="0"/>
        <w:jc w:val="center"/>
        <w:rPr>
          <w:sz w:val="4"/>
          <w:szCs w:val="4"/>
        </w:rPr>
      </w:pPr>
    </w:p>
    <w:tbl>
      <w:tblPr>
        <w:tblW w:w="14036" w:type="dxa"/>
        <w:tblCellSpacing w:w="5" w:type="nil"/>
        <w:tblInd w:w="64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3"/>
        <w:gridCol w:w="3969"/>
        <w:gridCol w:w="2126"/>
        <w:gridCol w:w="2128"/>
        <w:gridCol w:w="1560"/>
      </w:tblGrid>
      <w:tr w:rsidR="00EA2854" w:rsidRPr="0093771B" w:rsidTr="00E920C0">
        <w:trPr>
          <w:tblHeader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D26EA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357FD3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E3D6F">
              <w:rPr>
                <w:rFonts w:ascii="Times New Roman" w:hAnsi="Times New Roman"/>
                <w:sz w:val="24"/>
                <w:szCs w:val="24"/>
              </w:rPr>
              <w:t>Муниципальная программа «Защита населения и территории от чрез</w:t>
            </w:r>
            <w:r w:rsidRPr="005E3D6F">
              <w:rPr>
                <w:rFonts w:ascii="Times New Roman" w:hAnsi="Times New Roman"/>
                <w:sz w:val="24"/>
                <w:szCs w:val="24"/>
              </w:rPr>
              <w:softHyphen/>
              <w:t>вычайных ситуаций, пожаров  и обеспечение безопасности людей на водных объектах»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4D26EA" w:rsidRPr="0093771B" w:rsidTr="00E920C0">
        <w:trPr>
          <w:trHeight w:val="30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53478B">
              <w:t>58,9</w:t>
            </w:r>
          </w:p>
        </w:tc>
      </w:tr>
      <w:tr w:rsidR="00EA2854" w:rsidRPr="0093771B" w:rsidTr="00E920C0">
        <w:trPr>
          <w:trHeight w:val="38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1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26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0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79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0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0031E" w:rsidRPr="00456D10" w:rsidRDefault="0000031E" w:rsidP="00E920C0">
            <w:r w:rsidRPr="0071405B">
              <w:rPr>
                <w:kern w:val="2"/>
              </w:rPr>
              <w:t>Подпрограмма 1 «</w:t>
            </w:r>
            <w:r w:rsidRPr="005E3D6F">
              <w:t>Пожарная безопасность»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AC2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00031E">
            <w:pPr>
              <w:jc w:val="center"/>
            </w:pPr>
            <w:r w:rsidRPr="00DA1C3A">
              <w:t>12,0</w:t>
            </w:r>
          </w:p>
        </w:tc>
      </w:tr>
      <w:tr w:rsidR="0000031E" w:rsidRPr="0093771B" w:rsidTr="00E920C0">
        <w:trPr>
          <w:trHeight w:val="24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EA2854" w:rsidRPr="0093771B" w:rsidTr="00E920C0">
        <w:trPr>
          <w:trHeight w:val="36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34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9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57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262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31E" w:rsidRPr="0093771B" w:rsidTr="00E920C0">
        <w:trPr>
          <w:trHeight w:val="325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5E3D6F" w:rsidRDefault="0000031E" w:rsidP="00E920C0">
            <w:pPr>
              <w:autoSpaceDE w:val="0"/>
              <w:snapToGrid w:val="0"/>
            </w:pPr>
            <w:r w:rsidRPr="005E3D6F">
              <w:t>Основное мероприятие 1.1. Мероприятия по обеспечению первичных мер пожарной безопасности в границах населения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Pr="0093771B" w:rsidRDefault="0000031E" w:rsidP="00CF3D1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31E" w:rsidRDefault="0000031E" w:rsidP="00CF3D10">
            <w:pPr>
              <w:jc w:val="center"/>
            </w:pPr>
            <w:r w:rsidRPr="00DA1C3A">
              <w:t>12,0</w:t>
            </w:r>
          </w:p>
        </w:tc>
      </w:tr>
      <w:tr w:rsidR="00DD2889" w:rsidRPr="0093771B" w:rsidTr="00E920C0">
        <w:trPr>
          <w:trHeight w:val="150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5E3D6F" w:rsidRDefault="00DD2889" w:rsidP="00E920C0">
            <w:pPr>
              <w:autoSpaceDE w:val="0"/>
              <w:snapToGrid w:val="0"/>
            </w:pPr>
            <w:r>
              <w:t>Основное м</w:t>
            </w:r>
            <w:r w:rsidRPr="005E3D6F">
              <w:t xml:space="preserve">ероприятие 1.1.1. Повышение уровня пожарной безопасности населения и территории </w:t>
            </w:r>
            <w:r w:rsidRPr="005E3D6F">
              <w:lastRenderedPageBreak/>
              <w:t>поселения</w:t>
            </w: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Default="00DD2889" w:rsidP="00E920C0">
            <w:r w:rsidRPr="00330C22">
              <w:rPr>
                <w:color w:val="000000"/>
              </w:rPr>
              <w:lastRenderedPageBreak/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2889" w:rsidRPr="0093771B" w:rsidRDefault="00DD2889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D26EA" w:rsidRPr="005E3D6F" w:rsidRDefault="004D26EA" w:rsidP="003365F0">
            <w:pPr>
              <w:autoSpaceDE w:val="0"/>
              <w:snapToGrid w:val="0"/>
            </w:pPr>
            <w:r w:rsidRPr="005E3D6F">
              <w:lastRenderedPageBreak/>
              <w:t>Программа 2 «Защита населения от чрезвы</w:t>
            </w:r>
            <w:r w:rsidRPr="005E3D6F">
              <w:softHyphen/>
              <w:t>чайных ситуаций»</w:t>
            </w:r>
          </w:p>
          <w:p w:rsidR="004D26EA" w:rsidRPr="00294465" w:rsidRDefault="004D26EA" w:rsidP="00E920C0"/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rPr>
                <w:color w:val="000000"/>
              </w:rPr>
            </w:pPr>
            <w:r>
              <w:rPr>
                <w:color w:val="000000"/>
              </w:rPr>
              <w:t>ме</w:t>
            </w:r>
            <w:r w:rsidRPr="0093771B">
              <w:rPr>
                <w:color w:val="000000"/>
              </w:rPr>
              <w:t>стн</w:t>
            </w:r>
            <w:r>
              <w:rPr>
                <w:color w:val="000000"/>
              </w:rPr>
              <w:t>ы</w:t>
            </w:r>
            <w:r w:rsidRPr="0093771B">
              <w:rPr>
                <w:color w:val="000000"/>
              </w:rPr>
              <w:t>й бюджет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B759DC">
              <w:t>46,9</w:t>
            </w: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color w:val="000000"/>
              </w:rPr>
            </w:pPr>
            <w:r w:rsidRPr="0093771B">
              <w:rPr>
                <w:bCs/>
                <w:color w:val="000000"/>
              </w:rPr>
              <w:t xml:space="preserve">безвозмездные поступления в </w:t>
            </w:r>
            <w:r>
              <w:rPr>
                <w:bCs/>
                <w:color w:val="000000"/>
              </w:rPr>
              <w:t>ме</w:t>
            </w:r>
            <w:r w:rsidRPr="0093771B">
              <w:rPr>
                <w:bCs/>
                <w:color w:val="000000"/>
              </w:rPr>
              <w:t>стн</w:t>
            </w:r>
            <w:r>
              <w:rPr>
                <w:bCs/>
                <w:color w:val="000000"/>
              </w:rPr>
              <w:t>ы</w:t>
            </w:r>
            <w:r w:rsidRPr="0093771B">
              <w:rPr>
                <w:bCs/>
                <w:color w:val="000000"/>
              </w:rPr>
              <w:t>й бюджет, &lt;2&gt;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bCs/>
                <w:i/>
                <w:iCs/>
                <w:color w:val="000000"/>
              </w:rPr>
            </w:pPr>
            <w:r w:rsidRPr="0093771B">
              <w:rPr>
                <w:bCs/>
                <w:i/>
                <w:iCs/>
                <w:color w:val="000000"/>
              </w:rPr>
              <w:t>в том числе за счет средств: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 xml:space="preserve"> - </w:t>
            </w:r>
            <w:r>
              <w:rPr>
                <w:color w:val="000000"/>
              </w:rPr>
              <w:t>област</w:t>
            </w:r>
            <w:r w:rsidRPr="0093771B">
              <w:rPr>
                <w:color w:val="000000"/>
              </w:rPr>
              <w:t>ного бюджета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3771B">
              <w:rPr>
                <w:color w:val="000000"/>
              </w:rPr>
              <w:t xml:space="preserve"> бюджет</w:t>
            </w:r>
            <w:r>
              <w:rPr>
                <w:color w:val="000000"/>
              </w:rPr>
              <w:t>а района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2854" w:rsidRPr="0093771B" w:rsidTr="00E920C0">
        <w:trPr>
          <w:trHeight w:val="328"/>
          <w:tblCellSpacing w:w="5" w:type="nil"/>
        </w:trPr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rPr>
                <w:color w:val="000000"/>
              </w:rPr>
            </w:pPr>
            <w:r w:rsidRPr="0093771B">
              <w:rPr>
                <w:color w:val="000000"/>
              </w:rPr>
              <w:t>внебюджетные источники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54" w:rsidRPr="0093771B" w:rsidRDefault="00EA2854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26EA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5E3D6F" w:rsidRDefault="004D26EA" w:rsidP="00E920C0">
            <w:r w:rsidRPr="0071405B">
              <w:rPr>
                <w:bCs/>
              </w:rPr>
              <w:t xml:space="preserve">Основное мероприятие 2.1. </w:t>
            </w:r>
            <w:r w:rsidRPr="005E3D6F">
              <w:rPr>
                <w:bCs/>
              </w:rPr>
              <w:t xml:space="preserve">Мероприятия по обеспечению первичных мер при защите населения </w:t>
            </w:r>
            <w:proofErr w:type="gramStart"/>
            <w:r w:rsidRPr="005E3D6F">
              <w:rPr>
                <w:bCs/>
              </w:rPr>
              <w:t>при</w:t>
            </w:r>
            <w:proofErr w:type="gramEnd"/>
            <w:r w:rsidRPr="005E3D6F">
              <w:rPr>
                <w:bCs/>
              </w:rPr>
              <w:t xml:space="preserve"> чрезвычайных ситуаций в мирное и военное время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Pr="0093771B" w:rsidRDefault="004D26EA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6EA" w:rsidRDefault="004D26EA" w:rsidP="004D26EA">
            <w:pPr>
              <w:jc w:val="center"/>
            </w:pPr>
            <w:r w:rsidRPr="00DD0E37">
              <w:t>46,9</w:t>
            </w:r>
          </w:p>
        </w:tc>
      </w:tr>
      <w:tr w:rsidR="003365F0" w:rsidRPr="0093771B" w:rsidTr="00E920C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2.1.1.  Обучение населения действиям при чрезвычайных ситуациях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294465" w:rsidRDefault="00622C40" w:rsidP="00E920C0">
            <w:r w:rsidRPr="005E3D6F">
              <w:rPr>
                <w:bCs/>
              </w:rPr>
              <w:t>Программа 3 «Обеспечение без</w:t>
            </w:r>
            <w:r w:rsidRPr="005E3D6F">
              <w:rPr>
                <w:bCs/>
              </w:rPr>
              <w:softHyphen/>
              <w:t>опасности на водных объектах»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в местный бюджет, &lt;2&gt;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 xml:space="preserve"> - областного бюджета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-  бюджета района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/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3365F0" w:rsidRDefault="003365F0" w:rsidP="003365F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365F0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3365F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2C4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5E3D6F" w:rsidRDefault="00622C40" w:rsidP="00E920C0">
            <w:r w:rsidRPr="0071405B">
              <w:rPr>
                <w:bCs/>
              </w:rPr>
              <w:t xml:space="preserve">Основное мероприятие 3.1. </w:t>
            </w:r>
            <w:r w:rsidRPr="005E3D6F">
              <w:rPr>
                <w:bCs/>
              </w:rPr>
              <w:t>Мероприятия по обеспечению безопасности</w:t>
            </w:r>
            <w:r w:rsidRPr="005E3D6F">
              <w:t xml:space="preserve"> на водных объектах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C4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365F0" w:rsidRPr="0093771B" w:rsidTr="003365F0">
        <w:trPr>
          <w:trHeight w:val="328"/>
          <w:tblCellSpacing w:w="5" w:type="nil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5E3D6F" w:rsidRDefault="003365F0" w:rsidP="00E920C0">
            <w:r>
              <w:t>Основное м</w:t>
            </w:r>
            <w:r w:rsidRPr="005E3D6F">
              <w:t>ероприятие 3.1.1.Водолазное обследование и очистка дна акватории пляжей и других мест отдыха населения на водоемах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3365F0" w:rsidP="00E920C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3771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5F0" w:rsidRPr="0093771B" w:rsidRDefault="00622C40" w:rsidP="00E920C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A2854" w:rsidRDefault="00EA2854" w:rsidP="00EA28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30FD6" w:rsidRDefault="00C30FD6" w:rsidP="004660D0">
      <w:pPr>
        <w:spacing w:line="233" w:lineRule="auto"/>
        <w:rPr>
          <w:sz w:val="28"/>
        </w:rPr>
        <w:sectPr w:rsidR="00C30FD6" w:rsidSect="006B5351">
          <w:pgSz w:w="16838" w:h="11906" w:orient="landscape"/>
          <w:pgMar w:top="426" w:right="851" w:bottom="142" w:left="1134" w:header="709" w:footer="709" w:gutter="0"/>
          <w:cols w:space="708"/>
          <w:docGrid w:linePitch="360"/>
        </w:sect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Оценка эффективности реализации </w:t>
      </w:r>
      <w:r w:rsidRPr="00A44957">
        <w:rPr>
          <w:sz w:val="28"/>
          <w:szCs w:val="28"/>
        </w:rPr>
        <w:t>муниципальной</w:t>
      </w:r>
      <w:r>
        <w:rPr>
          <w:sz w:val="28"/>
          <w:szCs w:val="28"/>
        </w:rPr>
        <w:t xml:space="preserve"> </w:t>
      </w:r>
      <w:r w:rsidRPr="00A44957">
        <w:rPr>
          <w:sz w:val="28"/>
          <w:szCs w:val="28"/>
        </w:rPr>
        <w:t>программы</w:t>
      </w:r>
    </w:p>
    <w:p w:rsidR="00B519F1" w:rsidRDefault="00B519F1" w:rsidP="00E54389">
      <w:pPr>
        <w:spacing w:line="230" w:lineRule="auto"/>
        <w:jc w:val="center"/>
        <w:rPr>
          <w:sz w:val="28"/>
          <w:szCs w:val="28"/>
        </w:rPr>
      </w:pPr>
    </w:p>
    <w:p w:rsidR="00E54389" w:rsidRDefault="00E54389" w:rsidP="00E54389">
      <w:pPr>
        <w:spacing w:line="230" w:lineRule="auto"/>
        <w:jc w:val="center"/>
        <w:rPr>
          <w:sz w:val="28"/>
          <w:szCs w:val="28"/>
        </w:rPr>
      </w:pPr>
      <w:r w:rsidRPr="00B519F1">
        <w:rPr>
          <w:sz w:val="28"/>
          <w:szCs w:val="28"/>
        </w:rPr>
        <w:t>«</w:t>
      </w:r>
      <w:r w:rsidR="00B519F1" w:rsidRPr="00E54389">
        <w:rPr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B519F1">
        <w:rPr>
          <w:sz w:val="28"/>
          <w:szCs w:val="28"/>
        </w:rPr>
        <w:t>»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622C40" w:rsidRDefault="00622C40" w:rsidP="00622C4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процессе </w:t>
      </w:r>
      <w:proofErr w:type="gramStart"/>
      <w:r>
        <w:rPr>
          <w:sz w:val="28"/>
          <w:szCs w:val="28"/>
        </w:rPr>
        <w:t>проведения оценки эффективности реализации программных мероп</w:t>
      </w:r>
      <w:r w:rsidR="005B3FCC">
        <w:rPr>
          <w:sz w:val="28"/>
          <w:szCs w:val="28"/>
        </w:rPr>
        <w:t>риятий</w:t>
      </w:r>
      <w:proofErr w:type="gramEnd"/>
      <w:r w:rsidR="005B3FCC">
        <w:rPr>
          <w:sz w:val="28"/>
          <w:szCs w:val="28"/>
        </w:rPr>
        <w:t xml:space="preserve"> в </w:t>
      </w:r>
      <w:r w:rsidR="004D26EA">
        <w:rPr>
          <w:sz w:val="28"/>
          <w:szCs w:val="28"/>
        </w:rPr>
        <w:t>2023</w:t>
      </w:r>
      <w:r>
        <w:rPr>
          <w:sz w:val="28"/>
          <w:szCs w:val="28"/>
        </w:rPr>
        <w:t xml:space="preserve"> году установлено, что достигнутые результаты соответствуют плановым значениям, произведенные расходы средств местного бюджета соответствуют объемам запланированных бюджетных средств на реализацию мероприятий муниципальной программы. </w:t>
      </w:r>
    </w:p>
    <w:p w:rsidR="00E727A2" w:rsidRDefault="00E727A2" w:rsidP="00975E16">
      <w:pPr>
        <w:ind w:firstLine="709"/>
        <w:jc w:val="both"/>
        <w:rPr>
          <w:sz w:val="28"/>
          <w:szCs w:val="28"/>
        </w:rPr>
      </w:pPr>
      <w:r w:rsidRPr="00D93523">
        <w:rPr>
          <w:sz w:val="28"/>
          <w:szCs w:val="28"/>
        </w:rPr>
        <w:t>Степень реализации основных мероприятий, приоритетных основных мероприятий, финансируемых за счет средств местного бюджета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оценивается как доля мероприятий, выполненных в полном объеме.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D93523">
        <w:rPr>
          <w:sz w:val="28"/>
          <w:szCs w:val="28"/>
        </w:rPr>
        <w:t>Эффективность использования средств местного бюджета рассчитывается как отношение степени реализации основных мероприятий, приоритетных основных мероприятий к степени соответствия запланированному уровню расходов за счет средств местного бюджета.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>Эффективность использования финансовых ресурсов на реализацию муниципальной программы: 1,0.</w:t>
      </w:r>
    </w:p>
    <w:p w:rsidR="002667F7" w:rsidRPr="00D93523" w:rsidRDefault="002667F7" w:rsidP="002667F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523">
        <w:rPr>
          <w:sz w:val="28"/>
          <w:szCs w:val="28"/>
        </w:rPr>
        <w:tab/>
        <w:t xml:space="preserve">Уровень реализации муниципальной программы в целом: </w:t>
      </w:r>
      <w:r>
        <w:rPr>
          <w:sz w:val="28"/>
          <w:szCs w:val="28"/>
        </w:rPr>
        <w:t>1,0</w:t>
      </w:r>
      <w:r w:rsidRPr="00D93523">
        <w:rPr>
          <w:sz w:val="28"/>
          <w:szCs w:val="28"/>
        </w:rPr>
        <w:t>, в связи</w:t>
      </w:r>
      <w:r w:rsidR="0000031E">
        <w:rPr>
          <w:sz w:val="28"/>
          <w:szCs w:val="28"/>
        </w:rPr>
        <w:t>,</w:t>
      </w:r>
      <w:r w:rsidRPr="00D93523">
        <w:rPr>
          <w:sz w:val="28"/>
          <w:szCs w:val="28"/>
        </w:rPr>
        <w:t xml:space="preserve"> с чем уровень реализации муниципальной программы является высоким.</w:t>
      </w:r>
    </w:p>
    <w:p w:rsidR="00E54389" w:rsidRPr="009C133C" w:rsidRDefault="002667F7" w:rsidP="00E54389">
      <w:pPr>
        <w:spacing w:line="23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4119F">
        <w:rPr>
          <w:sz w:val="28"/>
          <w:szCs w:val="28"/>
        </w:rPr>
        <w:t>В дальнейшем предлагается продолжить осуществление мероприятий муниципальной программы вплоть до 2030 года.</w:t>
      </w:r>
    </w:p>
    <w:p w:rsidR="00E54389" w:rsidRDefault="00E54389" w:rsidP="00E54389">
      <w:pPr>
        <w:spacing w:line="230" w:lineRule="auto"/>
        <w:jc w:val="both"/>
        <w:rPr>
          <w:sz w:val="28"/>
          <w:szCs w:val="28"/>
        </w:rPr>
      </w:pPr>
    </w:p>
    <w:p w:rsidR="002667F7" w:rsidRDefault="002667F7" w:rsidP="00E54389">
      <w:pPr>
        <w:spacing w:line="230" w:lineRule="auto"/>
        <w:jc w:val="both"/>
        <w:rPr>
          <w:sz w:val="28"/>
          <w:szCs w:val="28"/>
        </w:rPr>
      </w:pPr>
    </w:p>
    <w:p w:rsidR="0050344F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0344F" w:rsidRPr="009C133C" w:rsidRDefault="0050344F" w:rsidP="00E54389">
      <w:pPr>
        <w:spacing w:line="230" w:lineRule="auto"/>
        <w:jc w:val="both"/>
        <w:rPr>
          <w:sz w:val="28"/>
          <w:szCs w:val="28"/>
        </w:rPr>
      </w:pPr>
    </w:p>
    <w:p w:rsidR="005B3FCC" w:rsidRDefault="00601BC1" w:rsidP="005B3FCC">
      <w:pPr>
        <w:rPr>
          <w:sz w:val="28"/>
          <w:szCs w:val="28"/>
        </w:rPr>
      </w:pPr>
      <w:r>
        <w:rPr>
          <w:sz w:val="28"/>
          <w:szCs w:val="28"/>
        </w:rPr>
        <w:t>Заведующий</w:t>
      </w:r>
      <w:bookmarkStart w:id="0" w:name="_GoBack"/>
      <w:bookmarkEnd w:id="0"/>
      <w:r w:rsidR="005B3FCC">
        <w:rPr>
          <w:sz w:val="28"/>
          <w:szCs w:val="28"/>
        </w:rPr>
        <w:t xml:space="preserve"> сектором по общим и </w:t>
      </w:r>
    </w:p>
    <w:p w:rsidR="007036A4" w:rsidRDefault="005B3FCC" w:rsidP="005B3FCC">
      <w:pPr>
        <w:tabs>
          <w:tab w:val="left" w:pos="10640"/>
        </w:tabs>
        <w:spacing w:line="228" w:lineRule="auto"/>
        <w:rPr>
          <w:sz w:val="28"/>
          <w:szCs w:val="28"/>
        </w:rPr>
      </w:pPr>
      <w:r>
        <w:rPr>
          <w:sz w:val="28"/>
          <w:szCs w:val="28"/>
        </w:rPr>
        <w:t xml:space="preserve">земельно-правовым вопросам                     </w:t>
      </w:r>
      <w:r w:rsidR="007036A4">
        <w:rPr>
          <w:sz w:val="28"/>
          <w:szCs w:val="28"/>
        </w:rPr>
        <w:t xml:space="preserve">                            </w:t>
      </w:r>
      <w:proofErr w:type="spellStart"/>
      <w:r w:rsidR="007036A4">
        <w:rPr>
          <w:sz w:val="28"/>
          <w:szCs w:val="28"/>
        </w:rPr>
        <w:t>С.П.Беседина</w:t>
      </w:r>
      <w:proofErr w:type="spellEnd"/>
    </w:p>
    <w:p w:rsidR="007036A4" w:rsidRDefault="007036A4" w:rsidP="007036A4">
      <w:pPr>
        <w:tabs>
          <w:tab w:val="left" w:pos="10640"/>
        </w:tabs>
        <w:spacing w:line="228" w:lineRule="auto"/>
        <w:rPr>
          <w:sz w:val="28"/>
          <w:szCs w:val="28"/>
        </w:rPr>
      </w:pPr>
    </w:p>
    <w:p w:rsidR="00E54389" w:rsidRPr="009C133C" w:rsidRDefault="00E54389" w:rsidP="007036A4">
      <w:pPr>
        <w:spacing w:line="230" w:lineRule="auto"/>
        <w:jc w:val="both"/>
        <w:rPr>
          <w:sz w:val="28"/>
          <w:szCs w:val="28"/>
        </w:rPr>
      </w:pPr>
    </w:p>
    <w:sectPr w:rsidR="00E54389" w:rsidRPr="009C133C" w:rsidSect="00C30FD6">
      <w:pgSz w:w="11906" w:h="16838"/>
      <w:pgMar w:top="1134" w:right="141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609" w:rsidRDefault="00D16609">
      <w:r>
        <w:separator/>
      </w:r>
    </w:p>
  </w:endnote>
  <w:endnote w:type="continuationSeparator" w:id="0">
    <w:p w:rsidR="00D16609" w:rsidRDefault="00D16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609" w:rsidRDefault="00D16609">
      <w:r>
        <w:separator/>
      </w:r>
    </w:p>
  </w:footnote>
  <w:footnote w:type="continuationSeparator" w:id="0">
    <w:p w:rsidR="00D16609" w:rsidRDefault="00D16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11C"/>
    <w:rsid w:val="0000031E"/>
    <w:rsid w:val="00000B89"/>
    <w:rsid w:val="000016E1"/>
    <w:rsid w:val="000244FC"/>
    <w:rsid w:val="000249A9"/>
    <w:rsid w:val="000260A0"/>
    <w:rsid w:val="00033F20"/>
    <w:rsid w:val="00042C41"/>
    <w:rsid w:val="00052574"/>
    <w:rsid w:val="0005292B"/>
    <w:rsid w:val="0009502A"/>
    <w:rsid w:val="000B36F0"/>
    <w:rsid w:val="000B5EBA"/>
    <w:rsid w:val="000E0C81"/>
    <w:rsid w:val="000E41B4"/>
    <w:rsid w:val="000F7B78"/>
    <w:rsid w:val="00117DB6"/>
    <w:rsid w:val="00125789"/>
    <w:rsid w:val="00133EC4"/>
    <w:rsid w:val="00186435"/>
    <w:rsid w:val="001B0B39"/>
    <w:rsid w:val="001E1E23"/>
    <w:rsid w:val="00204090"/>
    <w:rsid w:val="00213DB1"/>
    <w:rsid w:val="00217CD7"/>
    <w:rsid w:val="002328F0"/>
    <w:rsid w:val="0023571A"/>
    <w:rsid w:val="00253CDD"/>
    <w:rsid w:val="00260AAF"/>
    <w:rsid w:val="0026175E"/>
    <w:rsid w:val="002667F7"/>
    <w:rsid w:val="002707DE"/>
    <w:rsid w:val="00284648"/>
    <w:rsid w:val="002867EC"/>
    <w:rsid w:val="002C17CA"/>
    <w:rsid w:val="002E48A5"/>
    <w:rsid w:val="002F6557"/>
    <w:rsid w:val="003052A5"/>
    <w:rsid w:val="00314822"/>
    <w:rsid w:val="00315A9D"/>
    <w:rsid w:val="0032301A"/>
    <w:rsid w:val="0032642E"/>
    <w:rsid w:val="00333026"/>
    <w:rsid w:val="003365F0"/>
    <w:rsid w:val="00383925"/>
    <w:rsid w:val="00394807"/>
    <w:rsid w:val="003C211C"/>
    <w:rsid w:val="003E0A9F"/>
    <w:rsid w:val="003F6976"/>
    <w:rsid w:val="004304B6"/>
    <w:rsid w:val="004660D0"/>
    <w:rsid w:val="00494065"/>
    <w:rsid w:val="004A381E"/>
    <w:rsid w:val="004A5D77"/>
    <w:rsid w:val="004D26EA"/>
    <w:rsid w:val="004E1442"/>
    <w:rsid w:val="0050344F"/>
    <w:rsid w:val="0053218C"/>
    <w:rsid w:val="00535854"/>
    <w:rsid w:val="00553E1A"/>
    <w:rsid w:val="005739A5"/>
    <w:rsid w:val="00577348"/>
    <w:rsid w:val="005B3FCC"/>
    <w:rsid w:val="005C141A"/>
    <w:rsid w:val="005D6AE0"/>
    <w:rsid w:val="005F551C"/>
    <w:rsid w:val="00601BC1"/>
    <w:rsid w:val="00622C40"/>
    <w:rsid w:val="0066284E"/>
    <w:rsid w:val="0067462F"/>
    <w:rsid w:val="006B5351"/>
    <w:rsid w:val="006C3715"/>
    <w:rsid w:val="006F5936"/>
    <w:rsid w:val="007036A4"/>
    <w:rsid w:val="0075262C"/>
    <w:rsid w:val="007573D5"/>
    <w:rsid w:val="00777376"/>
    <w:rsid w:val="00782BF1"/>
    <w:rsid w:val="00783F99"/>
    <w:rsid w:val="007877EA"/>
    <w:rsid w:val="00790727"/>
    <w:rsid w:val="007B5B02"/>
    <w:rsid w:val="007C3882"/>
    <w:rsid w:val="00803DAC"/>
    <w:rsid w:val="00812A03"/>
    <w:rsid w:val="00815974"/>
    <w:rsid w:val="00822459"/>
    <w:rsid w:val="008378BE"/>
    <w:rsid w:val="008560AF"/>
    <w:rsid w:val="00862DAA"/>
    <w:rsid w:val="0088643E"/>
    <w:rsid w:val="008A1727"/>
    <w:rsid w:val="0091423E"/>
    <w:rsid w:val="00920B8E"/>
    <w:rsid w:val="00975E16"/>
    <w:rsid w:val="009A773D"/>
    <w:rsid w:val="009C133C"/>
    <w:rsid w:val="009D6E66"/>
    <w:rsid w:val="009F2223"/>
    <w:rsid w:val="00A20B34"/>
    <w:rsid w:val="00A725CA"/>
    <w:rsid w:val="00A83AE3"/>
    <w:rsid w:val="00AA1E7B"/>
    <w:rsid w:val="00AB218E"/>
    <w:rsid w:val="00AB3FA3"/>
    <w:rsid w:val="00AC2243"/>
    <w:rsid w:val="00AD5544"/>
    <w:rsid w:val="00AF5B8A"/>
    <w:rsid w:val="00B1294C"/>
    <w:rsid w:val="00B33C84"/>
    <w:rsid w:val="00B35D72"/>
    <w:rsid w:val="00B4181B"/>
    <w:rsid w:val="00B42F72"/>
    <w:rsid w:val="00B519F1"/>
    <w:rsid w:val="00B717D3"/>
    <w:rsid w:val="00B731EA"/>
    <w:rsid w:val="00B841B8"/>
    <w:rsid w:val="00B84B45"/>
    <w:rsid w:val="00B85D57"/>
    <w:rsid w:val="00C015DF"/>
    <w:rsid w:val="00C30FD6"/>
    <w:rsid w:val="00C35AB5"/>
    <w:rsid w:val="00C7163A"/>
    <w:rsid w:val="00C72DA7"/>
    <w:rsid w:val="00C83D24"/>
    <w:rsid w:val="00CB0078"/>
    <w:rsid w:val="00CC4050"/>
    <w:rsid w:val="00CD0FE7"/>
    <w:rsid w:val="00CF3D10"/>
    <w:rsid w:val="00D16609"/>
    <w:rsid w:val="00D30624"/>
    <w:rsid w:val="00D408E2"/>
    <w:rsid w:val="00D57CCF"/>
    <w:rsid w:val="00D670DC"/>
    <w:rsid w:val="00D7363F"/>
    <w:rsid w:val="00D83DC5"/>
    <w:rsid w:val="00D8479F"/>
    <w:rsid w:val="00D87513"/>
    <w:rsid w:val="00DA2743"/>
    <w:rsid w:val="00DD2889"/>
    <w:rsid w:val="00DD4664"/>
    <w:rsid w:val="00DE3E01"/>
    <w:rsid w:val="00DF2B62"/>
    <w:rsid w:val="00E13BA0"/>
    <w:rsid w:val="00E54389"/>
    <w:rsid w:val="00E61F86"/>
    <w:rsid w:val="00E62C6E"/>
    <w:rsid w:val="00E727A2"/>
    <w:rsid w:val="00E90D99"/>
    <w:rsid w:val="00E920C0"/>
    <w:rsid w:val="00EA138D"/>
    <w:rsid w:val="00EA2854"/>
    <w:rsid w:val="00EB7D04"/>
    <w:rsid w:val="00ED320F"/>
    <w:rsid w:val="00F07AEA"/>
    <w:rsid w:val="00F10FD5"/>
    <w:rsid w:val="00F4039C"/>
    <w:rsid w:val="00F403A2"/>
    <w:rsid w:val="00F4114B"/>
    <w:rsid w:val="00F478C2"/>
    <w:rsid w:val="00F61EF6"/>
    <w:rsid w:val="00F65054"/>
    <w:rsid w:val="00F663E2"/>
    <w:rsid w:val="00F714E0"/>
    <w:rsid w:val="00F767FC"/>
    <w:rsid w:val="00F85CA0"/>
    <w:rsid w:val="00FB6C06"/>
    <w:rsid w:val="00FC7F04"/>
    <w:rsid w:val="00FD37F9"/>
    <w:rsid w:val="00FD623F"/>
    <w:rsid w:val="00FE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211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C211C"/>
    <w:pPr>
      <w:keepNext/>
      <w:jc w:val="center"/>
      <w:outlineLvl w:val="0"/>
    </w:pPr>
    <w:rPr>
      <w:sz w:val="44"/>
      <w:szCs w:val="20"/>
    </w:rPr>
  </w:style>
  <w:style w:type="paragraph" w:styleId="5">
    <w:name w:val="heading 5"/>
    <w:basedOn w:val="a"/>
    <w:link w:val="50"/>
    <w:qFormat/>
    <w:rsid w:val="00EA2854"/>
    <w:pPr>
      <w:suppressAutoHyphens/>
      <w:spacing w:before="240" w:after="60"/>
      <w:outlineLvl w:val="4"/>
    </w:pPr>
    <w:rPr>
      <w:b/>
      <w:bCs/>
      <w:i/>
      <w:iCs/>
      <w:color w:val="00000A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aliases w:val="Знак Знак"/>
    <w:link w:val="a4"/>
    <w:locked/>
    <w:rsid w:val="003C211C"/>
    <w:rPr>
      <w:sz w:val="28"/>
      <w:lang w:val="ru-RU" w:eastAsia="ru-RU" w:bidi="ar-SA"/>
    </w:rPr>
  </w:style>
  <w:style w:type="paragraph" w:styleId="a4">
    <w:name w:val="header"/>
    <w:aliases w:val="Знак"/>
    <w:basedOn w:val="a"/>
    <w:link w:val="a3"/>
    <w:rsid w:val="003C211C"/>
    <w:pPr>
      <w:tabs>
        <w:tab w:val="center" w:pos="4536"/>
        <w:tab w:val="right" w:pos="9072"/>
      </w:tabs>
    </w:pPr>
    <w:rPr>
      <w:sz w:val="28"/>
      <w:szCs w:val="20"/>
    </w:rPr>
  </w:style>
  <w:style w:type="paragraph" w:customStyle="1" w:styleId="a5">
    <w:name w:val="Знак Знак Знак Знак Знак Знак Знак"/>
    <w:basedOn w:val="a"/>
    <w:rsid w:val="003C211C"/>
    <w:rPr>
      <w:rFonts w:ascii="Verdana" w:hAnsi="Verdana" w:cs="Verdana"/>
      <w:sz w:val="20"/>
      <w:szCs w:val="20"/>
      <w:lang w:val="en-US" w:eastAsia="en-US"/>
    </w:rPr>
  </w:style>
  <w:style w:type="paragraph" w:styleId="a6">
    <w:name w:val="Balloon Text"/>
    <w:basedOn w:val="a"/>
    <w:semiHidden/>
    <w:rsid w:val="00A725CA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8224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D8751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10">
    <w:name w:val="Заголовок 1 Знак"/>
    <w:link w:val="1"/>
    <w:rsid w:val="00CC4050"/>
    <w:rPr>
      <w:sz w:val="44"/>
    </w:rPr>
  </w:style>
  <w:style w:type="paragraph" w:styleId="a8">
    <w:name w:val="footer"/>
    <w:basedOn w:val="a"/>
    <w:link w:val="a9"/>
    <w:uiPriority w:val="99"/>
    <w:rsid w:val="00CC40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C4050"/>
    <w:rPr>
      <w:sz w:val="24"/>
      <w:szCs w:val="24"/>
    </w:rPr>
  </w:style>
  <w:style w:type="paragraph" w:styleId="2">
    <w:name w:val="List Bullet 2"/>
    <w:basedOn w:val="a"/>
    <w:autoRedefine/>
    <w:rsid w:val="0005292B"/>
  </w:style>
  <w:style w:type="character" w:customStyle="1" w:styleId="highlight">
    <w:name w:val="highlight"/>
    <w:rsid w:val="00975E16"/>
  </w:style>
  <w:style w:type="character" w:customStyle="1" w:styleId="50">
    <w:name w:val="Заголовок 5 Знак"/>
    <w:basedOn w:val="a0"/>
    <w:link w:val="5"/>
    <w:qFormat/>
    <w:rsid w:val="00EA2854"/>
    <w:rPr>
      <w:b/>
      <w:bCs/>
      <w:i/>
      <w:iCs/>
      <w:color w:val="00000A"/>
      <w:sz w:val="26"/>
      <w:szCs w:val="26"/>
    </w:rPr>
  </w:style>
  <w:style w:type="paragraph" w:customStyle="1" w:styleId="ConsPlusNormal">
    <w:name w:val="ConsPlusNormal"/>
    <w:rsid w:val="005B3FC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5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193EA-BFDC-44E6-BBC1-D930E202A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7</Pages>
  <Words>1547</Words>
  <Characters>8823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10350</CharactersWithSpaces>
  <SharedDoc>false</SharedDoc>
  <HLinks>
    <vt:vector size="12" baseType="variant">
      <vt:variant>
        <vt:i4>6422579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6684726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Par1462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CityLine</cp:lastModifiedBy>
  <cp:revision>5</cp:revision>
  <cp:lastPrinted>2023-02-27T13:23:00Z</cp:lastPrinted>
  <dcterms:created xsi:type="dcterms:W3CDTF">2024-04-25T07:55:00Z</dcterms:created>
  <dcterms:modified xsi:type="dcterms:W3CDTF">2025-04-16T08:22:00Z</dcterms:modified>
</cp:coreProperties>
</file>